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6D" w:rsidRDefault="00B8776D" w:rsidP="00026895">
      <w:pPr>
        <w:spacing w:line="240" w:lineRule="auto"/>
        <w:ind w:right="-143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758190" cy="94551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76D" w:rsidRPr="00804511" w:rsidRDefault="00B8776D" w:rsidP="00026895">
      <w:pPr>
        <w:spacing w:after="0" w:line="240" w:lineRule="auto"/>
        <w:ind w:left="-425"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ДАГЕ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</w:t>
      </w:r>
      <w:r w:rsidRPr="00804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</w:t>
      </w:r>
    </w:p>
    <w:p w:rsidR="00B8776D" w:rsidRDefault="00B8776D" w:rsidP="00026895">
      <w:pPr>
        <w:keepNext/>
        <w:spacing w:after="0" w:line="240" w:lineRule="auto"/>
        <w:ind w:left="-425" w:right="284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 МР «ДЕРБЕНТСКИЙ РАЙОН»</w:t>
      </w:r>
    </w:p>
    <w:p w:rsidR="00B8776D" w:rsidRDefault="00B8776D" w:rsidP="00026895">
      <w:pPr>
        <w:pBdr>
          <w:bottom w:val="thinThickMediumGap" w:sz="24" w:space="7" w:color="auto"/>
        </w:pBdr>
        <w:spacing w:after="0" w:line="240" w:lineRule="auto"/>
        <w:ind w:left="-426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C53" w:rsidRDefault="00883C53" w:rsidP="00883C53">
      <w:pPr>
        <w:spacing w:after="0" w:line="240" w:lineRule="auto"/>
        <w:ind w:left="-426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C53" w:rsidRPr="00804511" w:rsidRDefault="00952608" w:rsidP="00883C53">
      <w:pPr>
        <w:spacing w:after="0" w:line="240" w:lineRule="auto"/>
        <w:ind w:left="-426" w:right="28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52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883C53" w:rsidRPr="00952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2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июня </w:t>
      </w:r>
      <w:r w:rsidR="00883C53" w:rsidRPr="00952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 г.       </w:t>
      </w:r>
      <w:r w:rsidR="00883C53"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83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83C53"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83C53" w:rsidRPr="00E51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A70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24/5</w:t>
      </w:r>
    </w:p>
    <w:p w:rsidR="00883C53" w:rsidRPr="00DA4C0D" w:rsidRDefault="00883C53" w:rsidP="00883C5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76D" w:rsidRPr="00804511" w:rsidRDefault="00B8776D" w:rsidP="00E05CEE">
      <w:pPr>
        <w:spacing w:after="0" w:line="240" w:lineRule="auto"/>
        <w:ind w:left="-426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76D" w:rsidRPr="005734C5" w:rsidRDefault="00B8776D" w:rsidP="00B8776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8776D" w:rsidRPr="00E05CEE" w:rsidRDefault="00B8776D" w:rsidP="00B8776D">
      <w:pPr>
        <w:autoSpaceDE w:val="0"/>
        <w:autoSpaceDN w:val="0"/>
        <w:adjustRightInd w:val="0"/>
        <w:spacing w:after="0" w:line="240" w:lineRule="auto"/>
        <w:ind w:left="-709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5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Положение</w:t>
      </w:r>
      <w:r w:rsidR="00883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05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93C4B" w:rsidRPr="00E05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E05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</w:t>
      </w:r>
      <w:r w:rsidR="00504B0E" w:rsidRPr="00504B0E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Положения</w:t>
      </w:r>
      <w:r w:rsidR="00793C4B" w:rsidRPr="00E05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09A3" w:rsidRPr="00E05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формировании, учета, управления и распоряжения </w:t>
      </w:r>
      <w:r w:rsidR="00AF6B0D" w:rsidRPr="00E05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 жилищным фондом муниципального района</w:t>
      </w:r>
      <w:r w:rsidR="00793C4B" w:rsidRPr="00E05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«Дербентский район</w:t>
      </w:r>
      <w:r w:rsidRPr="00E05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», утвержденное Решением Собрания депутатов МР «Дербентский район»</w:t>
      </w:r>
      <w:r w:rsidR="00952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05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580DFF" w:rsidRPr="00E05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="005E55BD" w:rsidRPr="00E05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580DFF" w:rsidRPr="00E05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E55BD" w:rsidRPr="00E05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05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E55BD" w:rsidRPr="00E05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580DFF" w:rsidRPr="00E05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Pr="00E05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52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52608" w:rsidRPr="00E05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14/6</w:t>
      </w:r>
    </w:p>
    <w:p w:rsidR="00B8776D" w:rsidRPr="00804511" w:rsidRDefault="00B8776D" w:rsidP="00B8776D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776D" w:rsidRPr="00804511" w:rsidRDefault="00B8776D" w:rsidP="00B8776D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80DF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14.02.2024 № 14-ФЗ</w:t>
      </w:r>
      <w:r w:rsidR="0056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статьи 57 и 95 Жилищного кодекса Российской Федерации</w:t>
      </w:r>
      <w:r w:rsidR="004C7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F706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 законом №131-ФЗ</w:t>
      </w: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 и Уставом муниципального района «Дербентский район», Собрание депутатов муниципального района «Дербентский район» </w:t>
      </w:r>
    </w:p>
    <w:p w:rsidR="00B8776D" w:rsidRPr="00804511" w:rsidRDefault="00B8776D" w:rsidP="00B8776D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76D" w:rsidRPr="00804511" w:rsidRDefault="00B8776D" w:rsidP="00B8776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B8776D" w:rsidRPr="00804511" w:rsidRDefault="00B8776D" w:rsidP="00B8776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B08" w:rsidRPr="008C3073" w:rsidRDefault="00920E95" w:rsidP="00824B0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Главу 6 </w:t>
      </w:r>
      <w:r w:rsidR="00AF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2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504B0E" w:rsidRPr="00504B0E">
        <w:rPr>
          <w:rFonts w:ascii="Times New Roman" w:hAnsi="Times New Roman"/>
          <w:bCs/>
          <w:color w:val="000000"/>
          <w:kern w:val="36"/>
          <w:sz w:val="28"/>
          <w:szCs w:val="28"/>
        </w:rPr>
        <w:t>Положения</w:t>
      </w:r>
      <w:r w:rsidR="00504B0E" w:rsidRPr="0092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E9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формировании, учета, управления и распоряжения муниципальным жилищным фондом муниципального района «Дербентский район</w:t>
      </w:r>
      <w:r w:rsidRPr="00920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утвержденное Решением Собрания депутатов МР «Дербентский район»№ 14/6 от 27.04.2023 г.</w:t>
      </w:r>
      <w:r w:rsidR="00824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- Положение) </w:t>
      </w:r>
      <w:r w:rsidR="00B44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пунктом 32.1. следующего содержания</w:t>
      </w:r>
      <w:r w:rsidR="00824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B4461B" w:rsidRPr="00B4461B" w:rsidRDefault="00824B08" w:rsidP="00B4461B">
      <w:pPr>
        <w:pStyle w:val="a3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461B" w:rsidRPr="00B4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очереди жилые помещения по договорам социального найма предоставляются:</w:t>
      </w:r>
    </w:p>
    <w:p w:rsidR="00B4461B" w:rsidRPr="00B4461B" w:rsidRDefault="00B4461B" w:rsidP="00B4461B">
      <w:pPr>
        <w:pStyle w:val="a3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6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 </w:t>
      </w:r>
      <w:hyperlink r:id="rId8" w:anchor="dst100009" w:history="1">
        <w:r w:rsidRPr="002B425A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порядке</w:t>
        </w:r>
      </w:hyperlink>
      <w:r w:rsidRPr="002B4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непригодными для проживания и ремонту или реконструкции не подлежат. Указанным в настоящем пункте собственникам жилых помещений жилые 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</w:t>
      </w:r>
      <w:r w:rsidRPr="00B44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котором находится такое жилое помещение, для государственных или муниципальных нужд в целях последующего изъятия такого жилого помещения;</w:t>
      </w:r>
    </w:p>
    <w:p w:rsidR="00B4461B" w:rsidRPr="00B4461B" w:rsidRDefault="00B4461B" w:rsidP="00B4461B">
      <w:pPr>
        <w:pStyle w:val="a3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4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гражданам, страдающим тяжелыми формами хронических заболеваний, указанных </w:t>
      </w:r>
      <w:r w:rsidR="00420C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446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anchor="dst100010" w:history="1">
        <w:r w:rsidRPr="00420C3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перечне</w:t>
        </w:r>
      </w:hyperlink>
      <w:r w:rsidR="00026895">
        <w:t xml:space="preserve"> </w:t>
      </w:r>
      <w:r w:rsidR="00420C38" w:rsidRPr="00420C38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тяжелых форм хронических заболеваний, при которых невозможно совместное проживание граждан в одной квартире</w:t>
      </w:r>
      <w:r w:rsidR="0042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утвержденных Приказом Министерства здравоохранения </w:t>
      </w:r>
      <w:r w:rsidR="00420C38" w:rsidRPr="00420C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ноября 2012 г. N 987н</w:t>
      </w:r>
      <w:r w:rsidRPr="00B446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42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8776D" w:rsidRDefault="00B8776D" w:rsidP="00B8776D">
      <w:pPr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76D" w:rsidRDefault="00B8776D" w:rsidP="00354FA1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C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Главу 6 Положения дополнить пунктом 33.1. </w:t>
      </w:r>
      <w:r w:rsidR="00354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DE1126" w:rsidRPr="00DE1126" w:rsidRDefault="00DE1126" w:rsidP="00DE1126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E112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помещения маневренного фонда предназначены для временного проживания:</w:t>
      </w:r>
    </w:p>
    <w:p w:rsidR="00DE1126" w:rsidRPr="00DE1126" w:rsidRDefault="00DE1126" w:rsidP="00DE1126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126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DE1126" w:rsidRPr="00DE1126" w:rsidRDefault="00DE1126" w:rsidP="00DE1126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126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DE1126" w:rsidRPr="00DE1126" w:rsidRDefault="00DE1126" w:rsidP="00DE1126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126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DE1126" w:rsidRPr="00DE1126" w:rsidRDefault="00DE1126" w:rsidP="00DE1126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E1126">
        <w:rPr>
          <w:rFonts w:ascii="Times New Roman" w:eastAsia="Times New Roman" w:hAnsi="Times New Roman" w:cs="Times New Roman"/>
          <w:sz w:val="28"/>
          <w:szCs w:val="28"/>
          <w:lang w:eastAsia="ru-RU"/>
        </w:rPr>
        <w:t>)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</w:t>
      </w:r>
    </w:p>
    <w:p w:rsidR="00DE1126" w:rsidRPr="00DE1126" w:rsidRDefault="00DE1126" w:rsidP="00DE1126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E1126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иных граждан в случаях, предусмотренных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E11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76D" w:rsidRDefault="00B8776D" w:rsidP="00B8776D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76D" w:rsidRPr="00C44E66" w:rsidRDefault="00B8776D" w:rsidP="00B8776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44E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«Дербентские известия».</w:t>
      </w:r>
    </w:p>
    <w:p w:rsidR="00B8776D" w:rsidRPr="00F15129" w:rsidRDefault="00B8776D" w:rsidP="00B8776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76D" w:rsidRPr="004F0FDF" w:rsidRDefault="00B8776D" w:rsidP="00B8776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 в газете «Дербентские известия».</w:t>
      </w:r>
    </w:p>
    <w:p w:rsidR="00B8776D" w:rsidRDefault="00B8776D" w:rsidP="00B8776D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76D" w:rsidRDefault="00B8776D" w:rsidP="00B8776D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76D" w:rsidRDefault="00B8776D" w:rsidP="00B8776D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76D" w:rsidRPr="00804511" w:rsidRDefault="00B8776D" w:rsidP="00B8776D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C53" w:rsidRPr="00883C53" w:rsidRDefault="00B8776D" w:rsidP="00883C5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883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83C53" w:rsidRPr="00883C53">
        <w:rPr>
          <w:rFonts w:ascii="Times New Roman" w:hAnsi="Times New Roman" w:cs="Times New Roman"/>
          <w:b/>
          <w:sz w:val="28"/>
          <w:szCs w:val="28"/>
        </w:rPr>
        <w:t>Глава муниципального района</w:t>
      </w:r>
    </w:p>
    <w:p w:rsidR="00883C53" w:rsidRPr="00883C53" w:rsidRDefault="00883C53" w:rsidP="00883C5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883C53">
        <w:rPr>
          <w:rFonts w:ascii="Times New Roman" w:hAnsi="Times New Roman" w:cs="Times New Roman"/>
          <w:b/>
          <w:sz w:val="28"/>
          <w:szCs w:val="28"/>
        </w:rPr>
        <w:t>«Дербентский район»                                                                 М.Г. Рагимов</w:t>
      </w:r>
    </w:p>
    <w:p w:rsidR="00883C53" w:rsidRPr="00883C53" w:rsidRDefault="00883C53" w:rsidP="00883C53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83C53" w:rsidRPr="00883C53" w:rsidRDefault="00883C53" w:rsidP="00883C5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883C53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883C53" w:rsidRPr="00883C53" w:rsidRDefault="00883C53" w:rsidP="00883C5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883C53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                      </w:t>
      </w:r>
    </w:p>
    <w:p w:rsidR="00883C53" w:rsidRPr="00883C53" w:rsidRDefault="00883C53" w:rsidP="00883C5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883C53">
        <w:rPr>
          <w:rFonts w:ascii="Times New Roman" w:hAnsi="Times New Roman" w:cs="Times New Roman"/>
          <w:b/>
          <w:sz w:val="28"/>
          <w:szCs w:val="28"/>
        </w:rPr>
        <w:t xml:space="preserve">МР «Дербентский район»                                                          М.А. Семедов </w:t>
      </w:r>
    </w:p>
    <w:p w:rsidR="00B8776D" w:rsidRPr="006A325B" w:rsidRDefault="00B8776D" w:rsidP="00883C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171" w:rsidRDefault="00B85171"/>
    <w:sectPr w:rsidR="00B85171" w:rsidSect="00026895">
      <w:footerReference w:type="default" r:id="rId10"/>
      <w:footerReference w:type="first" r:id="rId11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3F0" w:rsidRDefault="001033F0" w:rsidP="00883C53">
      <w:pPr>
        <w:spacing w:after="0" w:line="240" w:lineRule="auto"/>
      </w:pPr>
      <w:r>
        <w:separator/>
      </w:r>
    </w:p>
  </w:endnote>
  <w:endnote w:type="continuationSeparator" w:id="1">
    <w:p w:rsidR="001033F0" w:rsidRDefault="001033F0" w:rsidP="0088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646502"/>
      <w:docPartObj>
        <w:docPartGallery w:val="Page Numbers (Bottom of Page)"/>
        <w:docPartUnique/>
      </w:docPartObj>
    </w:sdtPr>
    <w:sdtContent>
      <w:p w:rsidR="00952608" w:rsidRDefault="00DD5B99">
        <w:pPr>
          <w:pStyle w:val="ab"/>
          <w:jc w:val="center"/>
        </w:pPr>
        <w:fldSimple w:instr=" PAGE   \* MERGEFORMAT ">
          <w:r w:rsidR="00A70AC0">
            <w:rPr>
              <w:noProof/>
            </w:rPr>
            <w:t>2</w:t>
          </w:r>
        </w:fldSimple>
      </w:p>
    </w:sdtContent>
  </w:sdt>
  <w:p w:rsidR="00952608" w:rsidRDefault="0095260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608" w:rsidRDefault="00952608">
    <w:pPr>
      <w:pStyle w:val="ab"/>
      <w:jc w:val="center"/>
    </w:pPr>
  </w:p>
  <w:p w:rsidR="00952608" w:rsidRDefault="0095260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3F0" w:rsidRDefault="001033F0" w:rsidP="00883C53">
      <w:pPr>
        <w:spacing w:after="0" w:line="240" w:lineRule="auto"/>
      </w:pPr>
      <w:r>
        <w:separator/>
      </w:r>
    </w:p>
  </w:footnote>
  <w:footnote w:type="continuationSeparator" w:id="1">
    <w:p w:rsidR="001033F0" w:rsidRDefault="001033F0" w:rsidP="00883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05466"/>
    <w:multiLevelType w:val="hybridMultilevel"/>
    <w:tmpl w:val="8208F10A"/>
    <w:lvl w:ilvl="0" w:tplc="596259C6">
      <w:start w:val="4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EB97E44"/>
    <w:multiLevelType w:val="hybridMultilevel"/>
    <w:tmpl w:val="C77683AC"/>
    <w:lvl w:ilvl="0" w:tplc="EE90CF0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7104"/>
    <w:rsid w:val="00026895"/>
    <w:rsid w:val="0007228D"/>
    <w:rsid w:val="000F7104"/>
    <w:rsid w:val="001033F0"/>
    <w:rsid w:val="00153C94"/>
    <w:rsid w:val="00155C58"/>
    <w:rsid w:val="001A1530"/>
    <w:rsid w:val="002737A3"/>
    <w:rsid w:val="002B425A"/>
    <w:rsid w:val="003509A3"/>
    <w:rsid w:val="00352C98"/>
    <w:rsid w:val="00354FA1"/>
    <w:rsid w:val="003F4011"/>
    <w:rsid w:val="00420C38"/>
    <w:rsid w:val="004C77C4"/>
    <w:rsid w:val="004D7380"/>
    <w:rsid w:val="00504B0E"/>
    <w:rsid w:val="00564F97"/>
    <w:rsid w:val="00567393"/>
    <w:rsid w:val="00580DFF"/>
    <w:rsid w:val="005C0ED0"/>
    <w:rsid w:val="005E55BD"/>
    <w:rsid w:val="006A325B"/>
    <w:rsid w:val="00700A70"/>
    <w:rsid w:val="00793C4B"/>
    <w:rsid w:val="007A4D48"/>
    <w:rsid w:val="00824B08"/>
    <w:rsid w:val="00860A7F"/>
    <w:rsid w:val="00883C53"/>
    <w:rsid w:val="008B46E0"/>
    <w:rsid w:val="008C17FF"/>
    <w:rsid w:val="008C3073"/>
    <w:rsid w:val="00920E95"/>
    <w:rsid w:val="00952608"/>
    <w:rsid w:val="00A14EBB"/>
    <w:rsid w:val="00A70AC0"/>
    <w:rsid w:val="00A840AF"/>
    <w:rsid w:val="00AC22B8"/>
    <w:rsid w:val="00AF6B0D"/>
    <w:rsid w:val="00AF7060"/>
    <w:rsid w:val="00B4461B"/>
    <w:rsid w:val="00B85171"/>
    <w:rsid w:val="00B8776D"/>
    <w:rsid w:val="00BC750A"/>
    <w:rsid w:val="00C41F6D"/>
    <w:rsid w:val="00DA1863"/>
    <w:rsid w:val="00DD5B99"/>
    <w:rsid w:val="00DE1126"/>
    <w:rsid w:val="00DF1642"/>
    <w:rsid w:val="00E055B1"/>
    <w:rsid w:val="00E05CEE"/>
    <w:rsid w:val="00E10AC5"/>
    <w:rsid w:val="00E202F2"/>
    <w:rsid w:val="00E4052D"/>
    <w:rsid w:val="00F66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7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1126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4461B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0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CEE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883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83C53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883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83C53"/>
  </w:style>
  <w:style w:type="paragraph" w:styleId="ab">
    <w:name w:val="footer"/>
    <w:basedOn w:val="a"/>
    <w:link w:val="ac"/>
    <w:uiPriority w:val="99"/>
    <w:unhideWhenUsed/>
    <w:rsid w:val="00883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3C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91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27859/0557090a2e817f69bfa375f57e587679e355ba1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42524/05bf526ebef802d10cff7179f27fb21179ce57c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Аскер Исаев</dc:creator>
  <cp:lastModifiedBy>xxx</cp:lastModifiedBy>
  <cp:revision>8</cp:revision>
  <dcterms:created xsi:type="dcterms:W3CDTF">2024-06-04T12:26:00Z</dcterms:created>
  <dcterms:modified xsi:type="dcterms:W3CDTF">2024-06-13T09:34:00Z</dcterms:modified>
</cp:coreProperties>
</file>